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C70" w:rsidRDefault="00BA6C70" w:rsidP="00BA6C7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BA6C70" w:rsidRDefault="00BA6C70" w:rsidP="00BA6C70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_.02.2015 № _</w:t>
      </w: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04.06.2012 № 12-па «Об утверждении административного регламента предоставления муниципальной услуги по  подготовке и выдаче документа об изменении цели использования жилого помещения муниципального жилищного фонда»</w:t>
      </w:r>
    </w:p>
    <w:p w:rsidR="00BA6C70" w:rsidRPr="00BA6C70" w:rsidRDefault="00BA6C70" w:rsidP="00BA6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</w:rPr>
        <w:t>действующим</w:t>
      </w:r>
      <w:r w:rsidRPr="00BA6C70">
        <w:rPr>
          <w:rFonts w:ascii="Times New Roman" w:eastAsia="Times New Roman" w:hAnsi="Times New Roman" w:cs="Times New Roman"/>
          <w:sz w:val="28"/>
          <w:szCs w:val="28"/>
        </w:rPr>
        <w:t xml:space="preserve">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BA6C70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BA6C70" w:rsidRPr="00BA6C70" w:rsidRDefault="00BA6C70" w:rsidP="00BA6C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6C70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04.06.2012 № 12-па ««Об утверждении административного регламента предоставления муниципальной услуги по  подготовке и выдаче документа об изменении цели использования жилого помещения муниципального жилищного фонда» следующие изменения:</w:t>
      </w:r>
    </w:p>
    <w:p w:rsidR="00BA6C70" w:rsidRPr="00BB5ACE" w:rsidRDefault="00BA6C70" w:rsidP="00BB5A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6C70">
        <w:rPr>
          <w:rFonts w:ascii="Times New Roman" w:hAnsi="Times New Roman" w:cs="Times New Roman"/>
          <w:sz w:val="28"/>
          <w:szCs w:val="28"/>
        </w:rPr>
        <w:tab/>
        <w:t>1.1.</w:t>
      </w:r>
      <w:r w:rsidR="00BB5ACE">
        <w:rPr>
          <w:rFonts w:ascii="Times New Roman" w:hAnsi="Times New Roman" w:cs="Times New Roman"/>
          <w:sz w:val="28"/>
          <w:szCs w:val="28"/>
        </w:rPr>
        <w:t>В  пунктах  3.1, 3.6.1</w:t>
      </w:r>
      <w:r w:rsidRPr="00BA6C70">
        <w:rPr>
          <w:rFonts w:ascii="Times New Roman" w:hAnsi="Times New Roman" w:cs="Times New Roman"/>
          <w:sz w:val="28"/>
          <w:szCs w:val="28"/>
        </w:rPr>
        <w:t xml:space="preserve">. Административного регламента  </w:t>
      </w:r>
      <w:r w:rsidR="00BB5ACE">
        <w:rPr>
          <w:rFonts w:ascii="Times New Roman" w:hAnsi="Times New Roman" w:cs="Times New Roman"/>
          <w:sz w:val="28"/>
          <w:szCs w:val="28"/>
        </w:rPr>
        <w:t xml:space="preserve">после слов «жилого помещения» слова «администрация района» </w:t>
      </w:r>
      <w:r w:rsidRPr="00BA6C70">
        <w:rPr>
          <w:rFonts w:ascii="Times New Roman" w:hAnsi="Times New Roman" w:cs="Times New Roman"/>
          <w:sz w:val="28"/>
          <w:szCs w:val="28"/>
        </w:rPr>
        <w:t>исключить.</w:t>
      </w:r>
      <w:r w:rsidRPr="00BA6C70">
        <w:rPr>
          <w:rFonts w:ascii="Times New Roman" w:hAnsi="Times New Roman" w:cs="Times New Roman"/>
          <w:sz w:val="28"/>
          <w:szCs w:val="28"/>
        </w:rPr>
        <w:tab/>
      </w:r>
    </w:p>
    <w:p w:rsidR="00BA6C70" w:rsidRPr="00BA6C70" w:rsidRDefault="00BA6C70" w:rsidP="00BA6C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C70">
        <w:rPr>
          <w:rFonts w:ascii="Times New Roman" w:hAnsi="Times New Roman" w:cs="Times New Roman"/>
          <w:sz w:val="28"/>
          <w:szCs w:val="28"/>
        </w:rPr>
        <w:tab/>
        <w:t>2.Опубликовать настоящее  постановление в информационном бюллетене  «Вестник Ермолаевского сельсовета».</w:t>
      </w:r>
    </w:p>
    <w:p w:rsidR="00BA6C70" w:rsidRPr="00BA6C70" w:rsidRDefault="00BA6C70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A6C70" w:rsidRPr="00BA6C70" w:rsidRDefault="00BA6C70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BA6C70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BA6C70" w:rsidRDefault="00BA6C70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BA6C70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А.Н. Пасевич</w:t>
      </w:r>
    </w:p>
    <w:p w:rsidR="00BB5ACE" w:rsidRDefault="00BB5ACE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B5ACE" w:rsidRDefault="00BB5ACE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B5ACE" w:rsidRDefault="00BB5ACE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B5ACE" w:rsidRDefault="00BB5ACE" w:rsidP="00BA6C70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000000" w:rsidRDefault="00BB5AC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Проект подготовлен</w:t>
      </w:r>
    </w:p>
    <w:p w:rsidR="00BA6C70" w:rsidRPr="00BB5ACE" w:rsidRDefault="00BB5AC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02.02.2015</w:t>
      </w:r>
    </w:p>
    <w:sectPr w:rsidR="00BA6C70" w:rsidRPr="00BB5A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6C70"/>
    <w:rsid w:val="00BA6C70"/>
    <w:rsid w:val="00BB5A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218</Words>
  <Characters>1249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3</cp:revision>
  <cp:lastPrinted>2015-02-02T10:40:00Z</cp:lastPrinted>
  <dcterms:created xsi:type="dcterms:W3CDTF">2015-02-02T10:32:00Z</dcterms:created>
  <dcterms:modified xsi:type="dcterms:W3CDTF">2015-02-02T10:41:00Z</dcterms:modified>
</cp:coreProperties>
</file>